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072D" w14:textId="77777777" w:rsidR="00187A4E" w:rsidRDefault="00187A4E" w:rsidP="00187A4E">
      <w:pPr>
        <w:pStyle w:val="BodyText"/>
        <w:rPr>
          <w:sz w:val="24"/>
        </w:rPr>
      </w:pPr>
    </w:p>
    <w:p w14:paraId="421F049E" w14:textId="77777777" w:rsidR="00187A4E" w:rsidRDefault="00187A4E" w:rsidP="00187A4E">
      <w:pPr>
        <w:pStyle w:val="Heading2"/>
        <w:spacing w:line="240" w:lineRule="auto"/>
        <w:rPr>
          <w:color w:val="660066"/>
        </w:rPr>
      </w:pPr>
      <w:r>
        <w:rPr>
          <w:color w:val="660066"/>
        </w:rPr>
        <w:t>Patient</w:t>
      </w:r>
      <w:r>
        <w:rPr>
          <w:color w:val="660066"/>
          <w:spacing w:val="-1"/>
        </w:rPr>
        <w:t xml:space="preserve"> </w:t>
      </w:r>
      <w:r>
        <w:rPr>
          <w:color w:val="660066"/>
        </w:rPr>
        <w:t>Instructions:</w:t>
      </w:r>
    </w:p>
    <w:p w14:paraId="3B00EEE0" w14:textId="77777777" w:rsidR="00187A4E" w:rsidRDefault="00187A4E" w:rsidP="00187A4E">
      <w:pPr>
        <w:pStyle w:val="Heading2"/>
        <w:spacing w:line="240" w:lineRule="auto"/>
      </w:pPr>
    </w:p>
    <w:p w14:paraId="2DD8E7CF" w14:textId="63058BF5" w:rsidR="00187A4E" w:rsidRDefault="00187A4E" w:rsidP="00187A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762"/>
      </w:pPr>
      <w:r w:rsidRPr="390ADE7E">
        <w:rPr>
          <w:color w:val="660066"/>
          <w:sz w:val="24"/>
          <w:szCs w:val="24"/>
        </w:rPr>
        <w:t xml:space="preserve">Standardized Patient: </w:t>
      </w:r>
      <w:r>
        <w:t>The headache woke you from your sleep around midnight. It is frontal in location,</w:t>
      </w:r>
      <w:r w:rsidRPr="006C6B95">
        <w:rPr>
          <w:spacing w:val="1"/>
        </w:rPr>
        <w:t xml:space="preserve"> </w:t>
      </w:r>
      <w:r>
        <w:t xml:space="preserve">constant, and different from prior headaches </w:t>
      </w:r>
      <w:proofErr w:type="gramStart"/>
      <w:r>
        <w:t>with regard to</w:t>
      </w:r>
      <w:proofErr w:type="gramEnd"/>
      <w:r>
        <w:t xml:space="preserve"> character and intensity (7 out of 10).</w:t>
      </w:r>
      <w:r w:rsidRPr="006C6B95">
        <w:rPr>
          <w:spacing w:val="1"/>
        </w:rPr>
        <w:t xml:space="preserve"> </w:t>
      </w:r>
      <w:r>
        <w:t>Prior headaches respond well to acetaminophen, but the current headache did not improve after</w:t>
      </w:r>
      <w:r w:rsidRPr="006C6B95">
        <w:rPr>
          <w:spacing w:val="1"/>
        </w:rPr>
        <w:t xml:space="preserve"> </w:t>
      </w:r>
      <w:r>
        <w:t>taking</w:t>
      </w:r>
      <w:r w:rsidRPr="006C6B95">
        <w:rPr>
          <w:spacing w:val="-2"/>
        </w:rPr>
        <w:t xml:space="preserve"> </w:t>
      </w:r>
      <w:r>
        <w:t>this</w:t>
      </w:r>
      <w:r w:rsidRPr="006C6B95">
        <w:rPr>
          <w:spacing w:val="-4"/>
        </w:rPr>
        <w:t xml:space="preserve"> </w:t>
      </w:r>
      <w:r>
        <w:t>today. You</w:t>
      </w:r>
      <w:r w:rsidRPr="006C6B95">
        <w:rPr>
          <w:spacing w:val="-1"/>
        </w:rPr>
        <w:t xml:space="preserve"> </w:t>
      </w:r>
      <w:r>
        <w:t>have</w:t>
      </w:r>
      <w:r w:rsidRPr="006C6B95">
        <w:rPr>
          <w:spacing w:val="-3"/>
        </w:rPr>
        <w:t xml:space="preserve"> </w:t>
      </w:r>
      <w:r>
        <w:t>a</w:t>
      </w:r>
      <w:r w:rsidRPr="006C6B95">
        <w:rPr>
          <w:spacing w:val="-2"/>
        </w:rPr>
        <w:t xml:space="preserve"> </w:t>
      </w:r>
      <w:r>
        <w:t>history</w:t>
      </w:r>
      <w:r w:rsidRPr="006C6B95">
        <w:rPr>
          <w:spacing w:val="-1"/>
        </w:rPr>
        <w:t xml:space="preserve"> </w:t>
      </w:r>
      <w:r>
        <w:t>of</w:t>
      </w:r>
      <w:r w:rsidRPr="006C6B95">
        <w:rPr>
          <w:spacing w:val="-2"/>
        </w:rPr>
        <w:t xml:space="preserve"> </w:t>
      </w:r>
      <w:r>
        <w:t>preeclampsia</w:t>
      </w:r>
      <w:r w:rsidRPr="006C6B95">
        <w:rPr>
          <w:spacing w:val="-3"/>
        </w:rPr>
        <w:t xml:space="preserve"> </w:t>
      </w:r>
      <w:r>
        <w:t>and</w:t>
      </w:r>
      <w:r w:rsidRPr="006C6B95">
        <w:rPr>
          <w:spacing w:val="-2"/>
        </w:rPr>
        <w:t xml:space="preserve"> </w:t>
      </w:r>
      <w:r>
        <w:t>are worried</w:t>
      </w:r>
      <w:r w:rsidRPr="006C6B95">
        <w:rPr>
          <w:spacing w:val="-1"/>
        </w:rPr>
        <w:t xml:space="preserve"> </w:t>
      </w:r>
      <w:r>
        <w:t>about</w:t>
      </w:r>
      <w:r w:rsidRPr="006C6B95">
        <w:rPr>
          <w:spacing w:val="-4"/>
        </w:rPr>
        <w:t xml:space="preserve"> </w:t>
      </w:r>
      <w:r>
        <w:t>recurrent</w:t>
      </w:r>
      <w:r w:rsidRPr="006C6B95">
        <w:rPr>
          <w:spacing w:val="-5"/>
        </w:rPr>
        <w:t xml:space="preserve"> </w:t>
      </w:r>
      <w:r>
        <w:t>diagnosis.</w:t>
      </w:r>
      <w:r w:rsidRPr="006C6B95">
        <w:rPr>
          <w:spacing w:val="-1"/>
        </w:rPr>
        <w:t xml:space="preserve"> </w:t>
      </w:r>
      <w:proofErr w:type="gramStart"/>
      <w:r>
        <w:t xml:space="preserve">Your </w:t>
      </w:r>
      <w:r w:rsidRPr="006C6B95">
        <w:rPr>
          <w:spacing w:val="-46"/>
        </w:rPr>
        <w:t xml:space="preserve"> </w:t>
      </w:r>
      <w:r>
        <w:t>blood</w:t>
      </w:r>
      <w:proofErr w:type="gramEnd"/>
      <w:r>
        <w:t xml:space="preserve"> pressures were normal at your last visit. You were provided with a home blood pressure cuff because of your history of preeclampsia.  You have not been using the cuff regularly and you were not sure if the blood pressures were accurate.</w:t>
      </w:r>
    </w:p>
    <w:p w14:paraId="66D7293E" w14:textId="77777777" w:rsidR="00187A4E" w:rsidRDefault="00187A4E" w:rsidP="00D60B45">
      <w:pPr>
        <w:pStyle w:val="ListParagraph"/>
        <w:tabs>
          <w:tab w:val="left" w:pos="460"/>
          <w:tab w:val="left" w:pos="461"/>
        </w:tabs>
        <w:ind w:left="460" w:right="762" w:firstLine="0"/>
      </w:pPr>
    </w:p>
    <w:p w14:paraId="7541C145" w14:textId="77777777" w:rsidR="00187A4E" w:rsidRDefault="00187A4E" w:rsidP="00187A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762"/>
      </w:pPr>
      <w:r>
        <w:t>You are anxious and worry if anxiety or your position in the bed</w:t>
      </w:r>
      <w:r w:rsidRPr="006C6B95">
        <w:rPr>
          <w:spacing w:val="1"/>
        </w:rPr>
        <w:t xml:space="preserve"> </w:t>
      </w:r>
      <w:r>
        <w:t xml:space="preserve">can affect your blood pressure reading. </w:t>
      </w:r>
    </w:p>
    <w:p w14:paraId="65EE7D09" w14:textId="63FE5423" w:rsidR="00AD6490" w:rsidRDefault="00AD6490"/>
    <w:p w14:paraId="2EEEB7AE" w14:textId="77777777" w:rsidR="00AD6490" w:rsidRDefault="00AD6490">
      <w:r>
        <w:br w:type="page"/>
      </w:r>
    </w:p>
    <w:p w14:paraId="51B5227F" w14:textId="77777777" w:rsidR="00187A4E" w:rsidRDefault="00187A4E" w:rsidP="00187A4E">
      <w:pPr>
        <w:pStyle w:val="BodyText"/>
      </w:pPr>
    </w:p>
    <w:p w14:paraId="2CF951C8" w14:textId="6A04F84C" w:rsidR="00187A4E" w:rsidRPr="00860469" w:rsidRDefault="00187A4E" w:rsidP="00187A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93" w:lineRule="exact"/>
        <w:ind w:hanging="361"/>
      </w:pPr>
      <w:r>
        <w:rPr>
          <w:color w:val="660066"/>
          <w:sz w:val="24"/>
        </w:rPr>
        <w:t>Family</w:t>
      </w:r>
      <w:r>
        <w:rPr>
          <w:color w:val="660066"/>
          <w:spacing w:val="-1"/>
          <w:sz w:val="24"/>
        </w:rPr>
        <w:t xml:space="preserve"> </w:t>
      </w:r>
      <w:r>
        <w:rPr>
          <w:color w:val="660066"/>
          <w:sz w:val="24"/>
        </w:rPr>
        <w:t>Member:</w:t>
      </w:r>
    </w:p>
    <w:p w14:paraId="5BB67CA2" w14:textId="77777777" w:rsidR="00860469" w:rsidRPr="00123499" w:rsidRDefault="00860469" w:rsidP="00860469">
      <w:pPr>
        <w:pStyle w:val="ListParagraph"/>
        <w:tabs>
          <w:tab w:val="left" w:pos="460"/>
          <w:tab w:val="left" w:pos="461"/>
        </w:tabs>
        <w:spacing w:line="293" w:lineRule="exact"/>
        <w:ind w:left="460" w:firstLine="0"/>
      </w:pPr>
    </w:p>
    <w:p w14:paraId="73C331DB" w14:textId="77777777" w:rsidR="00187A4E" w:rsidRDefault="00187A4E" w:rsidP="00187A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93" w:lineRule="exact"/>
        <w:ind w:hanging="361"/>
      </w:pPr>
      <w:r>
        <w:t>The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pretend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the</w:t>
      </w:r>
      <w:r>
        <w:rPr>
          <w:spacing w:val="-2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partner,</w:t>
      </w:r>
      <w:r>
        <w:rPr>
          <w:spacing w:val="-2"/>
        </w:rPr>
        <w:t xml:space="preserve"> </w:t>
      </w:r>
      <w:r>
        <w:t>mother,</w:t>
      </w:r>
    </w:p>
    <w:p w14:paraId="225C9459" w14:textId="77777777" w:rsidR="00187A4E" w:rsidRDefault="00187A4E" w:rsidP="00187A4E">
      <w:pPr>
        <w:pStyle w:val="BodyText"/>
        <w:ind w:left="460"/>
      </w:pPr>
      <w:r>
        <w:t>relative</w:t>
      </w:r>
      <w:r>
        <w:rPr>
          <w:spacing w:val="-1"/>
        </w:rPr>
        <w:t xml:space="preserve"> </w:t>
      </w:r>
      <w:r>
        <w:t>or friend.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scenario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like:</w:t>
      </w:r>
    </w:p>
    <w:p w14:paraId="54B3E27D" w14:textId="77777777" w:rsidR="00187A4E" w:rsidRDefault="00187A4E" w:rsidP="00187A4E">
      <w:pPr>
        <w:pStyle w:val="BodyText"/>
        <w:ind w:left="460"/>
      </w:pPr>
    </w:p>
    <w:p w14:paraId="1404AC2E" w14:textId="77777777" w:rsidR="00187A4E" w:rsidRDefault="00187A4E" w:rsidP="00187A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</w:pPr>
      <w:r>
        <w:t>“Why is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high?”</w:t>
      </w:r>
    </w:p>
    <w:p w14:paraId="124E213A" w14:textId="77777777" w:rsidR="00187A4E" w:rsidRDefault="00187A4E" w:rsidP="00187A4E">
      <w:pPr>
        <w:pStyle w:val="ListParagraph"/>
        <w:numPr>
          <w:ilvl w:val="1"/>
          <w:numId w:val="1"/>
        </w:numPr>
        <w:tabs>
          <w:tab w:val="left" w:pos="1230"/>
          <w:tab w:val="left" w:pos="1231"/>
        </w:tabs>
        <w:ind w:left="1230" w:hanging="411"/>
      </w:pPr>
      <w:r>
        <w:t>“Can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pressure gets</w:t>
      </w:r>
      <w:r>
        <w:rPr>
          <w:spacing w:val="-4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going to the hospital?”</w:t>
      </w:r>
    </w:p>
    <w:p w14:paraId="5A5D709B" w14:textId="77777777" w:rsidR="00187A4E" w:rsidRDefault="00187A4E" w:rsidP="00187A4E">
      <w:pPr>
        <w:pStyle w:val="ListParagraph"/>
        <w:numPr>
          <w:ilvl w:val="1"/>
          <w:numId w:val="1"/>
        </w:numPr>
        <w:tabs>
          <w:tab w:val="left" w:pos="1230"/>
          <w:tab w:val="left" w:pos="1231"/>
        </w:tabs>
        <w:ind w:left="1230" w:hanging="411"/>
      </w:pPr>
      <w:r w:rsidRPr="390ADE7E">
        <w:t xml:space="preserve">“I think she is just </w:t>
      </w:r>
      <w:proofErr w:type="gramStart"/>
      <w:r w:rsidRPr="390ADE7E">
        <w:t>worried</w:t>
      </w:r>
      <w:proofErr w:type="gramEnd"/>
      <w:r w:rsidRPr="390ADE7E">
        <w:t xml:space="preserve"> and you are making her nervous, can you give her something for anxiety?”</w:t>
      </w:r>
    </w:p>
    <w:p w14:paraId="4DB5CF89" w14:textId="77777777" w:rsidR="00187A4E" w:rsidRPr="00BB3B1D" w:rsidRDefault="00187A4E" w:rsidP="00187A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Style w:val="CommentReference"/>
          <w:sz w:val="22"/>
          <w:szCs w:val="22"/>
        </w:rPr>
      </w:pPr>
      <w:r>
        <w:t>“Why</w:t>
      </w:r>
      <w:r>
        <w:rPr>
          <w:spacing w:val="-1"/>
        </w:rPr>
        <w:t xml:space="preserve"> </w:t>
      </w:r>
      <w:r>
        <w:t>didn’t</w:t>
      </w:r>
      <w:r>
        <w:rPr>
          <w:spacing w:val="-5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pressure improve</w:t>
      </w:r>
      <w:r>
        <w:rPr>
          <w:spacing w:val="-1"/>
        </w:rPr>
        <w:t xml:space="preserve"> </w:t>
      </w:r>
      <w:r>
        <w:t>after the</w:t>
      </w:r>
      <w:r>
        <w:rPr>
          <w:spacing w:val="-3"/>
        </w:rPr>
        <w:t xml:space="preserve"> </w:t>
      </w:r>
      <w:r>
        <w:t>medication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gave her</w:t>
      </w:r>
      <w:r>
        <w:rPr>
          <w:rStyle w:val="CommentReference"/>
        </w:rPr>
        <w:t>?”</w:t>
      </w:r>
    </w:p>
    <w:p w14:paraId="52E7A3D1" w14:textId="77777777" w:rsidR="00187A4E" w:rsidRPr="00123499" w:rsidRDefault="00187A4E" w:rsidP="00187A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Style w:val="CommentReference"/>
          <w:sz w:val="22"/>
          <w:szCs w:val="22"/>
        </w:rPr>
      </w:pPr>
      <w:r>
        <w:t>“Can we just start BP medicine now, go home and see if it works</w:t>
      </w:r>
      <w:r w:rsidRPr="00BB3B1D">
        <w:rPr>
          <w:rStyle w:val="CommentReference"/>
          <w:sz w:val="22"/>
          <w:szCs w:val="22"/>
        </w:rPr>
        <w:t>?</w:t>
      </w:r>
      <w:r>
        <w:rPr>
          <w:rStyle w:val="CommentReference"/>
        </w:rPr>
        <w:t>”</w:t>
      </w:r>
    </w:p>
    <w:p w14:paraId="1B847C18" w14:textId="77777777" w:rsidR="00187A4E" w:rsidRPr="00BB3B1D" w:rsidRDefault="00187A4E" w:rsidP="00187A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rStyle w:val="CommentReference"/>
          <w:sz w:val="22"/>
          <w:szCs w:val="22"/>
        </w:rPr>
      </w:pPr>
      <w:r>
        <w:t>“She isn’t swollen this time like she was last time.</w:t>
      </w:r>
      <w:r>
        <w:rPr>
          <w:rStyle w:val="CommentReference"/>
          <w:sz w:val="22"/>
          <w:szCs w:val="22"/>
        </w:rPr>
        <w:t>”</w:t>
      </w:r>
    </w:p>
    <w:p w14:paraId="44995F2A" w14:textId="77777777" w:rsidR="00187A4E" w:rsidRDefault="00187A4E" w:rsidP="00187A4E"/>
    <w:p w14:paraId="18A3EE6C" w14:textId="4AE49BCF" w:rsidR="000F73BE" w:rsidRDefault="00187A4E" w:rsidP="00187A4E">
      <w:r>
        <w:br w:type="page"/>
      </w:r>
    </w:p>
    <w:sectPr w:rsidR="000F7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25D3"/>
    <w:multiLevelType w:val="hybridMultilevel"/>
    <w:tmpl w:val="AD3097CE"/>
    <w:lvl w:ilvl="0" w:tplc="28D00D64">
      <w:numFmt w:val="bullet"/>
      <w:lvlText w:val=""/>
      <w:lvlJc w:val="left"/>
      <w:pPr>
        <w:ind w:left="460" w:hanging="36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1" w:tplc="203ABCC2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60066"/>
        <w:w w:val="100"/>
        <w:sz w:val="22"/>
        <w:szCs w:val="22"/>
        <w:lang w:val="en-US" w:eastAsia="en-US" w:bidi="ar-SA"/>
      </w:rPr>
    </w:lvl>
    <w:lvl w:ilvl="2" w:tplc="E1C01AA8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3" w:tplc="07744946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7B62D50A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A2A07ECA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 w:tplc="9374627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EA6E2114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79BCBE7A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99"/>
    <w:rsid w:val="000F73BE"/>
    <w:rsid w:val="00123499"/>
    <w:rsid w:val="00187A4E"/>
    <w:rsid w:val="00860469"/>
    <w:rsid w:val="00AD6490"/>
    <w:rsid w:val="00D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8B83B"/>
  <w15:chartTrackingRefBased/>
  <w15:docId w15:val="{0BD0C743-A3E7-43C1-93E3-10938B87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87A4E"/>
    <w:pPr>
      <w:widowControl w:val="0"/>
      <w:autoSpaceDE w:val="0"/>
      <w:autoSpaceDN w:val="0"/>
      <w:spacing w:after="0" w:line="293" w:lineRule="exact"/>
      <w:ind w:left="100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349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BodyTextChar">
    <w:name w:val="Body Text Char"/>
    <w:basedOn w:val="DefaultParagraphFont"/>
    <w:link w:val="BodyText"/>
    <w:uiPriority w:val="1"/>
    <w:rsid w:val="00123499"/>
    <w:rPr>
      <w:rFonts w:ascii="Calibri Light" w:eastAsia="Calibri Light" w:hAnsi="Calibri Light" w:cs="Calibri Light"/>
    </w:rPr>
  </w:style>
  <w:style w:type="paragraph" w:styleId="ListParagraph">
    <w:name w:val="List Paragraph"/>
    <w:basedOn w:val="Normal"/>
    <w:uiPriority w:val="1"/>
    <w:qFormat/>
    <w:rsid w:val="00123499"/>
    <w:pPr>
      <w:widowControl w:val="0"/>
      <w:autoSpaceDE w:val="0"/>
      <w:autoSpaceDN w:val="0"/>
      <w:spacing w:after="0" w:line="240" w:lineRule="auto"/>
      <w:ind w:left="1180" w:hanging="361"/>
    </w:pPr>
    <w:rPr>
      <w:rFonts w:ascii="Calibri Light" w:eastAsia="Calibri Light" w:hAnsi="Calibri Light" w:cs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123499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187A4E"/>
    <w:rPr>
      <w:rFonts w:ascii="Calibri Light" w:eastAsia="Calibri Light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Resnik, Kristin V</dc:creator>
  <cp:keywords/>
  <dc:description/>
  <cp:lastModifiedBy>Resnik, Kristin V</cp:lastModifiedBy>
  <cp:revision>5</cp:revision>
  <dcterms:created xsi:type="dcterms:W3CDTF">2021-12-03T14:19:00Z</dcterms:created>
  <dcterms:modified xsi:type="dcterms:W3CDTF">2021-12-03T14:47:00Z</dcterms:modified>
</cp:coreProperties>
</file>